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497C" w:rsidR="00B3497C" w:rsidP="00B3497C" w:rsidRDefault="00B3497C" w14:paraId="14A063A0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b/>
          <w:bCs/>
          <w:kern w:val="0"/>
          <w:sz w:val="22"/>
          <w:szCs w:val="22"/>
          <w:lang w:eastAsia="nl-NL"/>
          <w14:ligatures w14:val="none"/>
        </w:rPr>
        <w:t>Contracten en de looptijd</w:t>
      </w:r>
      <w:r w:rsidRPr="00B3497C">
        <w:rPr>
          <w:rFonts w:ascii="Source Sans Pro" w:hAnsi="Source Sans Pro" w:eastAsia="Times New Roman" w:cs="Segoe UI"/>
          <w:kern w:val="0"/>
          <w:sz w:val="22"/>
          <w:szCs w:val="22"/>
          <w:lang w:eastAsia="nl-NL"/>
          <w14:ligatures w14:val="none"/>
        </w:rPr>
        <w:t> </w:t>
      </w:r>
    </w:p>
    <w:p w:rsidRPr="00B3497C" w:rsidR="00B3497C" w:rsidP="00B3497C" w:rsidRDefault="00B3497C" w14:paraId="681AA2BA" w14:textId="673689F4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Het Regionaal Ondersteuningsbureau (ROB) verzorgt namens de zeven gemeenten in de regio Rijk van Nijmegen de inkoop en het contractmanagement op het gebied van</w:t>
      </w:r>
      <w:r w:rsidR="00755B8F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 zorg</w:t>
      </w:r>
      <w:r w:rsidR="007F78AE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 en ondersteuning vanuit de Wmo en de Jeugdwet</w:t>
      </w: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. Voor Beschermd Wonen en Beschermd Thuis doet het ROB dit ook voor de Regio Rivierenland. Hieronder staan de verschillende contracten die via het ROB zijn afgesloten en/of waarvan het ROB het contractmanagement verzorgt. Daarbij is vermeld tot wanneer de contracten lopen</w:t>
      </w:r>
      <w:r w:rsidR="00E86AA9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, of de landelijke contrac</w:t>
      </w:r>
      <w:r w:rsidR="00A46A17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t</w:t>
      </w:r>
      <w:r w:rsidR="00E86AA9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standaarden worden toegepast, </w:t>
      </w: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of zorgaanbieders tussentijds toe kunnen treden en of er mogelijkheden zijn om de contracten te verlengen. Nieuwe aanbestedingen publiceren wij via het aanbestedingsplatform Mercell</w:t>
      </w:r>
      <w:r w:rsidR="00A17A8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.</w:t>
      </w:r>
      <w:r w:rsidR="00E106ED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 </w:t>
      </w:r>
      <w:r w:rsidR="00A17A8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 </w:t>
      </w:r>
    </w:p>
    <w:p w:rsidRPr="00B3497C" w:rsidR="00B3497C" w:rsidP="00B3497C" w:rsidRDefault="00B3497C" w14:paraId="4A4B248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 </w:t>
      </w:r>
    </w:p>
    <w:tbl>
      <w:tblPr>
        <w:tblW w:w="1398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1241"/>
        <w:gridCol w:w="2352"/>
        <w:gridCol w:w="2592"/>
        <w:gridCol w:w="2203"/>
        <w:gridCol w:w="2203"/>
      </w:tblGrid>
      <w:tr w:rsidRPr="00B3497C" w:rsidR="007A1D98" w:rsidTr="19260DC5" w14:paraId="61DD948B" w14:textId="0DA399AA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B3497C" w:rsidR="007A1D98" w:rsidP="007A1D98" w:rsidRDefault="007A1D98" w14:paraId="3FC4ED8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Contract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B3497C" w:rsidR="007A1D98" w:rsidP="007A1D98" w:rsidRDefault="007A1D98" w14:paraId="00D99E34" w14:textId="7C60C8C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Einddatum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B3497C" w:rsidR="007A1D98" w:rsidP="007A1D98" w:rsidRDefault="007A1D98" w14:paraId="3325776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Mogelijkheid tot verlenging?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hideMark/>
          </w:tcPr>
          <w:p w:rsidRPr="00B3497C" w:rsidR="007A1D98" w:rsidP="007A1D98" w:rsidRDefault="007A1D98" w14:paraId="3F635C6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Maximale looptijd inclusief verlengingsopties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</w:tcPr>
          <w:p w:rsidRPr="00B3497C" w:rsidR="007A1D98" w:rsidP="007A1D98" w:rsidRDefault="007A1D98" w14:paraId="3E313DDF" w14:textId="31A4B766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Tussentijds toetreden mogelijk?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</w:tcPr>
          <w:p w:rsidRPr="00B3497C" w:rsidR="007A1D98" w:rsidP="007A1D98" w:rsidRDefault="007E7997" w14:paraId="584ABDBD" w14:textId="21A2DBDF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Landelijke contractstandaarden toegepast?</w:t>
            </w:r>
          </w:p>
        </w:tc>
      </w:tr>
      <w:tr w:rsidRPr="00B3497C" w:rsidR="007A1D98" w:rsidTr="19260DC5" w14:paraId="0E7D2820" w14:textId="18F31A9C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55B8F" w:rsidR="007A1D98" w:rsidP="007A1D98" w:rsidRDefault="007A1D98" w14:paraId="0C987543" w14:textId="51C907E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vertAlign w:val="superscript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Huishoudelijke Hulp Wmo</w:t>
            </w:r>
            <w:r w:rsidR="00755B8F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vertAlign w:val="superscript"/>
                <w:lang w:eastAsia="nl-NL"/>
                <w14:ligatures w14:val="none"/>
              </w:rPr>
              <w:t>1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4FD739DF" w14:textId="1BD2B44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31-12-2028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73FCDF2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(optie voor 3 jaar en optie voor 2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470B104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31-12-2033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1D98" w:rsidP="007A1D98" w:rsidRDefault="007A1D98" w14:paraId="19945E87" w14:textId="171C9CE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Nee, tenzij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1D98" w:rsidP="007A1D98" w:rsidRDefault="00A17A8C" w14:paraId="41508B8B" w14:textId="6D4902F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</w:tr>
      <w:tr w:rsidRPr="00B3497C" w:rsidR="00A0610B" w:rsidTr="19260DC5" w14:paraId="6D117E9E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A0610B" w14:paraId="70009552" w14:textId="19BFA4B3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Hulp bij het Huishouden</w:t>
            </w:r>
            <w:r w:rsidRPr="008C5D20" w:rsidR="00AD61CA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regio</w:t>
            </w:r>
            <w:r w:rsidRPr="008C5D20" w:rsidR="00F47EB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vertAlign w:val="superscript"/>
                <w:lang w:eastAsia="nl-NL"/>
                <w14:ligatures w14:val="none"/>
              </w:rPr>
              <w:t>2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530A2E" w14:paraId="616D6F09" w14:textId="3600180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  <w:r w:rsidRPr="008C5D20" w:rsidR="00A0610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1-</w:t>
            </w: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5</w:t>
            </w:r>
            <w:r w:rsidRPr="008C5D20" w:rsidR="00A0610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-2029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A0610B" w14:paraId="3E499D09" w14:textId="21D25E9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2 opties voor 1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424DE1" w14:paraId="291A4A46" w14:textId="16F747C1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</w:t>
            </w:r>
            <w:r w:rsidRPr="008C5D20" w:rsidR="00A0610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1-</w:t>
            </w: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5</w:t>
            </w:r>
            <w:r w:rsidRPr="008C5D20" w:rsidR="00A0610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-20</w:t>
            </w: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A0610B" w14:paraId="70A01766" w14:textId="1E028985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D20" w:rsidR="00A0610B" w:rsidP="007A1D98" w:rsidRDefault="00A0610B" w14:paraId="48AE9831" w14:textId="2B01978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8C5D2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Nee </w:t>
            </w:r>
          </w:p>
        </w:tc>
      </w:tr>
      <w:tr w:rsidRPr="00B3497C" w:rsidR="007A1D98" w:rsidTr="19260DC5" w14:paraId="7DDD4FA9" w14:textId="4C5618F1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7A1D98" w:rsidP="007A1D98" w:rsidRDefault="007A1D98" w14:paraId="1F313B27" w14:textId="77777777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Hulpmiddelen Wmo </w:t>
            </w:r>
          </w:p>
          <w:p w:rsidRPr="001D66B7" w:rsidR="00E027C0" w:rsidP="007A1D98" w:rsidRDefault="00E027C0" w14:paraId="72791868" w14:textId="702BE02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i/>
                <w:iCs/>
                <w:kern w:val="0"/>
                <w:lang w:eastAsia="nl-NL"/>
                <w14:ligatures w14:val="none"/>
              </w:rPr>
            </w:pPr>
            <w:r w:rsidRPr="001D66B7">
              <w:rPr>
                <w:rFonts w:ascii="Source Sans Pro" w:hAnsi="Source Sans Pro" w:eastAsia="Times New Roman" w:cs="Times New Roman"/>
                <w:i/>
                <w:iCs/>
                <w:kern w:val="0"/>
                <w:sz w:val="20"/>
                <w:szCs w:val="20"/>
                <w:lang w:eastAsia="nl-NL"/>
                <w14:ligatures w14:val="none"/>
              </w:rPr>
              <w:t xml:space="preserve">(N.B. Ingangsdatum </w:t>
            </w:r>
            <w:r w:rsidRPr="001D66B7" w:rsidR="001D66B7">
              <w:rPr>
                <w:rFonts w:ascii="Source Sans Pro" w:hAnsi="Source Sans Pro" w:eastAsia="Times New Roman" w:cs="Times New Roman"/>
                <w:i/>
                <w:iCs/>
                <w:kern w:val="0"/>
                <w:sz w:val="20"/>
                <w:szCs w:val="20"/>
                <w:lang w:eastAsia="nl-NL"/>
                <w14:ligatures w14:val="none"/>
              </w:rPr>
              <w:t xml:space="preserve">is </w:t>
            </w:r>
            <w:r w:rsidRPr="001D66B7">
              <w:rPr>
                <w:rFonts w:ascii="Source Sans Pro" w:hAnsi="Source Sans Pro" w:eastAsia="Times New Roman" w:cs="Times New Roman"/>
                <w:i/>
                <w:iCs/>
                <w:kern w:val="0"/>
                <w:sz w:val="20"/>
                <w:szCs w:val="20"/>
                <w:lang w:eastAsia="nl-NL"/>
                <w14:ligatures w14:val="none"/>
              </w:rPr>
              <w:t>1-6-26)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376CC9" w:rsidR="007A1D98" w:rsidP="007A1D98" w:rsidRDefault="001C67FC" w14:paraId="2AAA443F" w14:textId="4D92B8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highlight w:val="yellow"/>
                <w:lang w:eastAsia="nl-NL"/>
                <w14:ligatures w14:val="none"/>
              </w:rPr>
            </w:pPr>
            <w:r w:rsidRPr="001C67F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31-05-2030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376CC9" w:rsidR="007A1D98" w:rsidP="007A1D98" w:rsidRDefault="001C67FC" w14:paraId="2C63EDD2" w14:textId="16CA428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highlight w:val="yellow"/>
                <w:lang w:eastAsia="nl-NL"/>
                <w14:ligatures w14:val="none"/>
              </w:rPr>
            </w:pPr>
            <w:r w:rsidRPr="00E027C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</w:t>
            </w:r>
            <w:r w:rsidRPr="00E027C0" w:rsidR="00E027C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(2 opties voor 3 jaar</w:t>
            </w:r>
            <w:r w:rsidRPr="001C29D8" w:rsidR="00E027C0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  <w:r w:rsidRPr="001C29D8" w:rsidR="007A1D9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376CC9" w:rsidR="007A1D98" w:rsidP="007A1D98" w:rsidRDefault="001C29D8" w14:paraId="10A7510E" w14:textId="185CFA6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highlight w:val="yellow"/>
                <w:lang w:eastAsia="nl-NL"/>
                <w14:ligatures w14:val="none"/>
              </w:rPr>
            </w:pPr>
            <w:r w:rsidRPr="001C29D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31-05-2036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376CC9" w:rsidR="007A1D98" w:rsidP="007A1D98" w:rsidRDefault="007A1D98" w14:paraId="76128925" w14:textId="3FBCD90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highlight w:val="yellow"/>
                <w:lang w:eastAsia="nl-NL"/>
                <w14:ligatures w14:val="none"/>
              </w:rPr>
            </w:pPr>
            <w:r w:rsidRPr="00B8702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376CC9" w:rsidR="007A1D98" w:rsidP="007A1D98" w:rsidRDefault="00A17A8C" w14:paraId="1E07B04B" w14:textId="3DB142F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highlight w:val="yellow"/>
                <w:lang w:eastAsia="nl-NL"/>
                <w14:ligatures w14:val="none"/>
              </w:rPr>
            </w:pPr>
            <w:r w:rsidRPr="00B8702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Nog geen contractstandaarden beschikbaar </w:t>
            </w:r>
          </w:p>
        </w:tc>
      </w:tr>
      <w:tr w:rsidRPr="00B3497C" w:rsidR="007A1D98" w:rsidTr="19260DC5" w14:paraId="388CEC64" w14:textId="54598AFC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2E4614D6" w14:textId="5461CC7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Beschermd Wonen </w:t>
            </w:r>
            <w:r w:rsidR="00A17A8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Gelderland Zuid 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520FDB" w14:paraId="519A14C2" w14:textId="0D31F6E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40A5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31-6-20</w:t>
            </w:r>
            <w:r w:rsidRPr="00140A55" w:rsidR="00DB0D3F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30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33151C" w14:paraId="6FB7D501" w14:textId="28BB9965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(optie voor 2,5 jaar en 2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140A55" w14:paraId="7A7368EB" w14:textId="678F8B9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40A5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31-12-2034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1D98" w:rsidP="007A1D98" w:rsidRDefault="007A1D98" w14:paraId="5A4A9D6E" w14:textId="214FA7B9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376CC9" w:rsidR="007A1D98" w:rsidP="007A1D98" w:rsidRDefault="00C438A5" w14:paraId="0A35D3C5" w14:textId="3628B8A5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highlight w:val="yellow"/>
                <w:lang w:eastAsia="nl-NL"/>
                <w14:ligatures w14:val="none"/>
              </w:rPr>
            </w:pPr>
            <w:r w:rsidRPr="00714176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Wmo 1.2 (2026)</w:t>
            </w:r>
          </w:p>
        </w:tc>
      </w:tr>
      <w:tr w:rsidRPr="00B3497C" w:rsidR="007A1D98" w:rsidTr="19260DC5" w14:paraId="6044890A" w14:textId="6A6D87AF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0C77" w14:paraId="11559D42" w14:textId="319214E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Begeleiding Wmo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1C7EBA28" w14:textId="0596449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  <w:r w:rsidR="00B426A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31-12-2028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B426AC" w14:paraId="6C9A0C72" w14:textId="67C92CD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</w:t>
            </w:r>
            <w:r w:rsidR="004E1262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nog 3 opties voor 3 jaar)</w:t>
            </w:r>
            <w:r w:rsidRPr="00B3497C" w:rsidR="007A1D9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1D98" w:rsidP="007A1D98" w:rsidRDefault="007A1D98" w14:paraId="6CDC736A" w14:textId="5CFC60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</w:t>
            </w:r>
            <w:r w:rsidR="004E1262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1D98" w:rsidP="007A1D98" w:rsidRDefault="007A1D98" w14:paraId="0B0CFD80" w14:textId="792EA49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376CC9" w:rsidR="007A1D98" w:rsidP="007A1D98" w:rsidRDefault="00C438A5" w14:paraId="06FB37E5" w14:textId="6909651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highlight w:val="yellow"/>
                <w:lang w:eastAsia="nl-NL"/>
                <w14:ligatures w14:val="none"/>
              </w:rPr>
            </w:pPr>
            <w:r w:rsidRPr="00714176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Wmo 1.2 (2026)</w:t>
            </w:r>
          </w:p>
        </w:tc>
      </w:tr>
      <w:tr w:rsidRPr="00B3497C" w:rsidR="00A17A8C" w:rsidTr="19260DC5" w14:paraId="50A9500C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A17A8C" w:rsidP="007A1D98" w:rsidRDefault="00A17A8C" w14:paraId="71B3B4D4" w14:textId="34DDD5B9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Dagbesteding Wmo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A17A8C" w:rsidP="007A1D98" w:rsidRDefault="00A17A8C" w14:paraId="162D16F0" w14:textId="248A8C3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</w:t>
            </w:r>
            <w:r w:rsidR="00DD41D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30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A17A8C" w:rsidP="007A1D98" w:rsidRDefault="00DD41DB" w14:paraId="5AD5BAA5" w14:textId="7A302D6E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2 opties voor 2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A17A8C" w:rsidP="007A1D98" w:rsidRDefault="00A17A8C" w14:paraId="54663464" w14:textId="4AA13E0A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</w:t>
            </w:r>
            <w:r w:rsidR="006C0557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34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A17A8C" w:rsidP="007A1D98" w:rsidRDefault="006C0557" w14:paraId="6FF4C21B" w14:textId="0A9A5A33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Nee, tenzij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A17A8C" w:rsidP="007A1D98" w:rsidRDefault="00714176" w14:paraId="1BC78796" w14:textId="1CEE76D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4176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Wmo 1.2 (2026)</w:t>
            </w:r>
          </w:p>
        </w:tc>
      </w:tr>
      <w:tr w:rsidRPr="00B3497C" w:rsidR="00613BC2" w:rsidTr="19260DC5" w14:paraId="36239D78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13BC2" w:rsidP="007A1D98" w:rsidRDefault="007161EB" w14:paraId="4F6BD5C8" w14:textId="40328B1D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Wmo logeeropvan</w:t>
            </w:r>
            <w:r w:rsidR="00D55B8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g</w:t>
            </w: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ab/>
            </w: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ab/>
            </w: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ab/>
            </w: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ab/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13BC2" w:rsidP="007A1D98" w:rsidRDefault="007161EB" w14:paraId="76F52D7F" w14:textId="75FA6D3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31-12-2028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13BC2" w:rsidP="007A1D98" w:rsidRDefault="007161EB" w14:paraId="36DF6B28" w14:textId="2BDE2C5F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(2 opties voor 3 jaar en 1 optie voor 1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13BC2" w:rsidP="007A1D98" w:rsidRDefault="007161EB" w14:paraId="341EA77D" w14:textId="5825195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31-12-2035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613BC2" w:rsidP="007A1D98" w:rsidRDefault="007161EB" w14:paraId="170C249A" w14:textId="6EA70426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714176" w:rsidR="00613BC2" w:rsidP="007A1D98" w:rsidRDefault="007161EB" w14:paraId="47E4F8A5" w14:textId="5321055F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161EB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Wmo 1.2 (2026)</w:t>
            </w:r>
          </w:p>
        </w:tc>
      </w:tr>
      <w:tr w:rsidRPr="00B3497C" w:rsidR="007A0C77" w:rsidTr="19260DC5" w14:paraId="5B850E05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7A0C77" w14:paraId="7088141F" w14:textId="67E2468A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Begeleiding, vaktherapie en logeeropvang jeugd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7A0C77" w14:paraId="2F78E113" w14:textId="62049868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31-12-2028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7A0C77" w14:paraId="4B5F5A76" w14:textId="6557B807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3 opties voor 3 jaar)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7A0C77" w14:paraId="241E426D" w14:textId="713BD41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37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667594" w14:paraId="37E7161B" w14:textId="1B6DE7A3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7A0C77" w:rsidP="007A0C77" w:rsidRDefault="00667594" w14:paraId="3747E0BA" w14:textId="453137E7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</w:t>
            </w:r>
            <w:r w:rsidR="004E56B4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r w:rsid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Jeugd </w:t>
            </w:r>
            <w:r w:rsidR="004E56B4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1.</w:t>
            </w:r>
            <w:r w:rsidR="00C438A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4</w:t>
            </w:r>
            <w:r w:rsidR="006B768F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(202</w:t>
            </w:r>
            <w:r w:rsidR="00C438A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  <w:r w:rsidR="006B768F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)</w:t>
            </w:r>
          </w:p>
        </w:tc>
      </w:tr>
      <w:tr w:rsidRPr="00B3497C" w:rsidR="007A0C77" w:rsidTr="19260DC5" w14:paraId="274EE47A" w14:textId="139028B0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0C77" w:rsidP="007A0C77" w:rsidRDefault="007A0C77" w14:paraId="404A35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Dagbesteding jeugd (bso+ en onderwijstoeleidende dagbesteding) en dagbehandeling jeugd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0C77" w:rsidP="007A0C77" w:rsidRDefault="007A0C77" w14:paraId="79E9B250" w14:textId="0ECA8A9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31-12-2028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0C77" w:rsidP="007A0C77" w:rsidRDefault="007A0C77" w14:paraId="33C899A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2 opties voor 3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7A0C77" w:rsidP="007A0C77" w:rsidRDefault="007A0C77" w14:paraId="31BC7E8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31-12-2034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7A0C77" w14:paraId="6D7E081A" w14:textId="0D6E110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7A0C77" w:rsidP="007A0C77" w:rsidRDefault="00C438A5" w14:paraId="1C75B2A5" w14:textId="1CCCBBAE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76E2D65C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0C0567" w14:paraId="3924785D" w14:textId="4D5BDCBC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C0567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Dagbehandeling EVB+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BC0331" w14:paraId="472A5B08" w14:textId="3B8D6CD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23-8-2027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BC0331" w14:paraId="3EF3142E" w14:textId="5C1B9DF1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2 opties voor </w:t>
            </w:r>
            <w:r w:rsidR="003B54D3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0E59ED20" w14:textId="14842066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23-8-2029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2AEA91E2" w14:textId="426D4FB3">
            <w:pPr>
              <w:spacing w:after="0" w:line="240" w:lineRule="auto"/>
              <w:jc w:val="center"/>
              <w:textAlignment w:val="baseline"/>
            </w:pPr>
            <w:r w:rsidRPr="19260DC5" w:rsidR="5A1EFFAC">
              <w:rPr>
                <w:rFonts w:ascii="Source Sans Pro" w:hAnsi="Source Sans Pro" w:eastAsia="Times New Roman" w:cs="Times New Roman"/>
                <w:sz w:val="20"/>
                <w:szCs w:val="20"/>
                <w:lang w:eastAsia="nl-NL"/>
              </w:rPr>
              <w:t>Nee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BC0331" w14:paraId="03EB59DB" w14:textId="4128334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164D1FF2" w14:textId="0E870944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13CA561B" w14:textId="15BF1E2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Specialistische jeugdhulp (orthopedagogische behandeling, IVT met JIM, gezinshuiszorg, pleegzorg, residentiële jeugdhulp) 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545602AE" w14:textId="1506362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31-12-2029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739C1851" w14:textId="29F4AE7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3 opties voor 2 jaar)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465DC4A1" w14:textId="5210FBC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35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6BEDA338" w14:textId="19819783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Nee, tenzij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6D7B376A" w14:textId="00AB7B68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0C6B5554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0CAF7927" w14:textId="3AEB5CCC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Essentiële functies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42C778DA" w14:textId="46ED3AC2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31-12-2027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7974190F" w14:textId="444F1AD8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2 opties voor 2 jaar)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75F25ACB" w14:textId="36B3390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31-12-2031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6D9211CF" w14:textId="1BB1C7DF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Nee, tenzij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BC0331" w14:paraId="17C219FA" w14:textId="0E5AB9FF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4114B0CB" w14:textId="3D4E8006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27CF370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Jeugdbescherming &amp; Jeugdreclassering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537E85D2" w14:textId="16BD197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E329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31-12-2026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3ED9666E" w14:textId="42531B5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2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opties voor 2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353B5AB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31-12-2030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31EA053A" w14:textId="1B9E3A1C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0792475E" w14:textId="4675950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</w:tr>
      <w:tr w:rsidRPr="00B3497C" w:rsidR="00BC0331" w:rsidTr="19260DC5" w14:paraId="56A2CA68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3B04A99E" w14:textId="4E41F92A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Jeugd-GGZ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3CEBDC47" w14:textId="4AC34C1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8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3F6E6D61" w14:textId="61303888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optie voor 2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0A66F710" w14:textId="1059F31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31-12-2030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2B20C59B" w14:textId="65CEED1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C0331" w:rsidP="00BC0331" w:rsidRDefault="00BC0331" w14:paraId="234985E8" w14:textId="4E69F58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</w:tr>
      <w:tr w:rsidRPr="00B3497C" w:rsidR="00BC0331" w:rsidTr="19260DC5" w14:paraId="4CB5C479" w14:textId="01621793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51CF350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Dyslexiezorg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15336E12" w14:textId="11F5910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6CA2461C" w14:textId="7475D8C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2</w:t>
            </w: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opties voor 2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286884A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31-12-2030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3A7DD0FC" w14:textId="2027FC85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Nee, tenzij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2B2F07F1" w14:textId="45626217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</w:tr>
      <w:tr w:rsidRPr="00B3497C" w:rsidR="00BC0331" w:rsidTr="19260DC5" w14:paraId="05BC1818" w14:textId="27EA6778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743F2C92" w14:textId="7A003F6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Begeleiding en vaktherapie jeugd AZC</w:t>
            </w: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vertAlign w:val="superscript"/>
                <w:lang w:eastAsia="nl-NL"/>
                <w14:ligatures w14:val="none"/>
              </w:rPr>
              <w:t>1</w:t>
            </w: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369DDC58" w14:textId="2665A0E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31-12-2027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6015F1BC" w14:textId="3B638A7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27AA8" w:rsidR="00BC0331" w:rsidP="00BC0331" w:rsidRDefault="00BC0331" w14:paraId="44E7A545" w14:textId="2EADC6F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31-12-2027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4EA9B7AE" w14:textId="390F4492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669025E8" w14:textId="2BE51F70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23B20815" w14:textId="77777777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10856638" w14:textId="3DDA2209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vertAlign w:val="superscript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GGZ jeugd AZC gemeente Nijmegen</w:t>
            </w:r>
            <w:r w:rsidRPr="00C27AA8">
              <w:rPr>
                <w:rStyle w:val="Voetnootmarkering"/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footnoteReference w:id="1"/>
            </w: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68AF1AE1" w14:textId="5090FA1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31-12-2027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20A70DD8" w14:textId="60E28E76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43CAE4B8" w14:textId="4A68824D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31-12-2027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59B54B19" w14:textId="213F78E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C27AA8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27AA8" w:rsidR="00BC0331" w:rsidP="00BC0331" w:rsidRDefault="00BC0331" w14:paraId="1B0ED946" w14:textId="1604D3E8">
            <w:pPr>
              <w:spacing w:after="0" w:line="240" w:lineRule="auto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Ja, versie Jeugd 1.4 (2026)</w:t>
            </w:r>
          </w:p>
        </w:tc>
      </w:tr>
      <w:tr w:rsidRPr="00B3497C" w:rsidR="00BC0331" w:rsidTr="19260DC5" w14:paraId="18A883AC" w14:textId="494B4DFD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1BF503E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Inburgering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21A3445B" w14:textId="70E6A9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31-03-202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8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0D421FC5" w14:textId="1C55A17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3 opties voor 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2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3CC97C0B" w14:textId="0070F94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31-03-20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34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4843FDB3" w14:textId="19C66F1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68FBC1B1" w14:textId="2BCAC67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Nog geen contractstandaarden beschikbaar</w:t>
            </w:r>
          </w:p>
        </w:tc>
      </w:tr>
      <w:tr w:rsidRPr="00B3497C" w:rsidR="00BC0331" w:rsidTr="19260DC5" w14:paraId="4C3EBF4F" w14:textId="7A7A98BB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55B8F" w:rsidR="00BC0331" w:rsidP="00BC0331" w:rsidRDefault="00BC0331" w14:paraId="13D01083" w14:textId="35EA5A5A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vertAlign w:val="superscript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Trapliften</w:t>
            </w:r>
            <w:r w:rsidRPr="00C27FE5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vertAlign w:val="superscript"/>
                <w:lang w:eastAsia="nl-NL"/>
                <w14:ligatures w14:val="none"/>
              </w:rPr>
              <w:t>3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30163FD1" w14:textId="0447E60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01-11-202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6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3575DF30" w14:textId="5783E64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060015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01-11-2026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4A55EA72" w14:textId="6CA11F05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4C422DCD" w14:textId="6ADC2EF6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Nog geen contractstandaarden beschikbaar </w:t>
            </w:r>
          </w:p>
        </w:tc>
      </w:tr>
      <w:tr w:rsidRPr="00B3497C" w:rsidR="00BC0331" w:rsidTr="19260DC5" w14:paraId="6E9AC100" w14:textId="0E26E7FA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1E3E0F5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Medisch Advies</w:t>
            </w: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16"/>
                <w:szCs w:val="16"/>
                <w:vertAlign w:val="superscript"/>
                <w:lang w:eastAsia="nl-NL"/>
                <w14:ligatures w14:val="none"/>
              </w:rPr>
              <w:t>1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4DDF6E0C" w14:textId="01EEA58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30-06-202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9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46B3E1F1" w14:textId="2F30C46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 (nog 2 opties voor 2 jaar)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7DEFABB2" w14:textId="7BFD673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30-06-20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33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4B9A7DF6" w14:textId="7C2FF63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Nee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059E080A" w14:textId="3AC5DE2B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Nog geen contractstandaarden beschikbaar</w:t>
            </w:r>
          </w:p>
        </w:tc>
      </w:tr>
      <w:tr w:rsidRPr="00B3497C" w:rsidR="00BC0331" w:rsidTr="19260DC5" w14:paraId="4E24AB7E" w14:textId="48C79232">
        <w:trPr>
          <w:trHeight w:val="300"/>
        </w:trPr>
        <w:tc>
          <w:tcPr>
            <w:tcW w:w="33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41EB083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Collectieve aanvullende ziektekostenverzekering voor minima</w:t>
            </w:r>
            <w:r w:rsidRPr="00B3497C">
              <w:rPr>
                <w:rFonts w:ascii="Source Sans Pro" w:hAnsi="Source Sans Pro" w:eastAsia="Times New Roman" w:cs="Times New Roman"/>
                <w:b/>
                <w:bCs/>
                <w:kern w:val="0"/>
                <w:sz w:val="16"/>
                <w:szCs w:val="16"/>
                <w:vertAlign w:val="superscript"/>
                <w:lang w:eastAsia="nl-NL"/>
                <w14:ligatures w14:val="none"/>
              </w:rPr>
              <w:t>1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  <w:t> 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70A749D9" w14:textId="26DA66F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736F0E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31-12-2026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  <w:tc>
          <w:tcPr>
            <w:tcW w:w="2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23401EE2" w14:textId="424DBDB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Ja (nog </w:t>
            </w: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1</w:t>
            </w: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optie voor 1 jaar) </w:t>
            </w:r>
          </w:p>
        </w:tc>
        <w:tc>
          <w:tcPr>
            <w:tcW w:w="25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B3497C" w:rsidR="00BC0331" w:rsidP="00BC0331" w:rsidRDefault="00BC0331" w14:paraId="6DED92C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31-12-2027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22184E8E" w14:textId="57051E9A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B3497C"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Ja </w:t>
            </w:r>
          </w:p>
        </w:tc>
        <w:tc>
          <w:tcPr>
            <w:tcW w:w="2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3497C" w:rsidR="00BC0331" w:rsidP="00BC0331" w:rsidRDefault="00BC0331" w14:paraId="2B405D6F" w14:textId="272B7414">
            <w:pPr>
              <w:spacing w:after="0" w:line="240" w:lineRule="auto"/>
              <w:jc w:val="center"/>
              <w:textAlignment w:val="baseline"/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Source Sans Pro" w:hAnsi="Source Sans Pro" w:eastAsia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  <w:t>Nog geen contractstandaarden beschikbaar</w:t>
            </w:r>
          </w:p>
        </w:tc>
      </w:tr>
    </w:tbl>
    <w:p w:rsidRPr="00B3497C" w:rsidR="00B3497C" w:rsidP="00B3497C" w:rsidRDefault="00B3497C" w14:paraId="6FD3DA7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 </w:t>
      </w:r>
    </w:p>
    <w:p w:rsidR="00755B8F" w:rsidP="00755B8F" w:rsidRDefault="00755B8F" w14:paraId="1507689B" w14:textId="1E404224">
      <w:pPr>
        <w:pStyle w:val="Geenafstand"/>
        <w:rPr>
          <w:sz w:val="20"/>
        </w:rPr>
      </w:pPr>
      <w:r>
        <w:rPr>
          <w:b/>
          <w:sz w:val="20"/>
          <w:vertAlign w:val="superscript"/>
        </w:rPr>
        <w:t>1</w:t>
      </w:r>
      <w:r>
        <w:rPr>
          <w:sz w:val="20"/>
        </w:rPr>
        <w:t xml:space="preserve"> Geldt alleen voor de gemeente Nijmegen.</w:t>
      </w:r>
      <w:r w:rsidR="00C27FE5">
        <w:rPr>
          <w:sz w:val="20"/>
        </w:rPr>
        <w:br/>
      </w:r>
      <w:r w:rsidRPr="00D8569E" w:rsidR="00C27FE5">
        <w:rPr>
          <w:sz w:val="20"/>
          <w:vertAlign w:val="superscript"/>
        </w:rPr>
        <w:t>2</w:t>
      </w:r>
      <w:r w:rsidR="00C27FE5">
        <w:rPr>
          <w:sz w:val="20"/>
        </w:rPr>
        <w:t xml:space="preserve"> Geldt </w:t>
      </w:r>
      <w:r w:rsidR="00D8569E">
        <w:rPr>
          <w:sz w:val="20"/>
        </w:rPr>
        <w:t xml:space="preserve">alleen </w:t>
      </w:r>
      <w:r w:rsidR="00C27FE5">
        <w:rPr>
          <w:sz w:val="20"/>
        </w:rPr>
        <w:t xml:space="preserve">voor gemeenten Berg en Dal, Beuningen, Druten, </w:t>
      </w:r>
      <w:r w:rsidR="00D8569E">
        <w:rPr>
          <w:sz w:val="20"/>
        </w:rPr>
        <w:t>Heumen, Mook en Middelaar en Wijchen</w:t>
      </w:r>
      <w:r w:rsidR="00EB5787">
        <w:rPr>
          <w:sz w:val="20"/>
        </w:rPr>
        <w:t>.</w:t>
      </w:r>
    </w:p>
    <w:p w:rsidR="00755B8F" w:rsidP="00755B8F" w:rsidRDefault="00755B8F" w14:paraId="5844C5D1" w14:textId="0D0F6CE2">
      <w:pPr>
        <w:pStyle w:val="Geenafstand"/>
        <w:rPr>
          <w:sz w:val="20"/>
        </w:rPr>
      </w:pPr>
      <w:r>
        <w:rPr>
          <w:b/>
          <w:sz w:val="20"/>
          <w:vertAlign w:val="superscript"/>
        </w:rPr>
        <w:t>2</w:t>
      </w:r>
      <w:r>
        <w:rPr>
          <w:sz w:val="20"/>
        </w:rPr>
        <w:t xml:space="preserve"> Geldt voor regio Rijk van Nijmegen en </w:t>
      </w:r>
      <w:r w:rsidR="00E870B2">
        <w:rPr>
          <w:sz w:val="20"/>
        </w:rPr>
        <w:t xml:space="preserve">voor </w:t>
      </w:r>
      <w:r w:rsidRPr="00E870B2" w:rsidR="00E870B2">
        <w:rPr>
          <w:sz w:val="20"/>
        </w:rPr>
        <w:t>Noord en Midden Limburg</w:t>
      </w:r>
      <w:r>
        <w:rPr>
          <w:sz w:val="20"/>
        </w:rPr>
        <w:t>.</w:t>
      </w:r>
    </w:p>
    <w:p w:rsidRPr="00B3497C" w:rsidR="00B3497C" w:rsidP="00B3497C" w:rsidRDefault="00B3497C" w14:paraId="0CE9884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 </w:t>
      </w:r>
    </w:p>
    <w:p w:rsidRPr="00B3497C" w:rsidR="00B3497C" w:rsidP="00B3497C" w:rsidRDefault="00B3497C" w14:paraId="761D4522" w14:textId="0CA1C87F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 xml:space="preserve">Bij aanvullende vragen kunt u contact opnemen met de contractbeheerders van onze regio via </w:t>
      </w:r>
      <w:hyperlink w:tgtFrame="_blank" w:history="1" r:id="rId7">
        <w:r w:rsidRPr="00B3497C">
          <w:rPr>
            <w:rFonts w:ascii="Source Sans Pro" w:hAnsi="Source Sans Pro" w:eastAsia="Times New Roman" w:cs="Segoe UI"/>
            <w:color w:val="61B5A5"/>
            <w:kern w:val="0"/>
            <w:sz w:val="20"/>
            <w:szCs w:val="20"/>
            <w:u w:val="single"/>
            <w:lang w:eastAsia="nl-NL"/>
            <w14:ligatures w14:val="none"/>
          </w:rPr>
          <w:t>contracteringregio@nijmegen.nl</w:t>
        </w:r>
      </w:hyperlink>
      <w:r w:rsidRPr="00B3497C">
        <w:rPr>
          <w:rFonts w:ascii="Source Sans Pro" w:hAnsi="Source Sans Pro" w:eastAsia="Times New Roman" w:cs="Segoe UI"/>
          <w:color w:val="61B5A5"/>
          <w:kern w:val="0"/>
          <w:sz w:val="20"/>
          <w:szCs w:val="20"/>
          <w:u w:val="single"/>
          <w:lang w:eastAsia="nl-NL"/>
          <w14:ligatures w14:val="none"/>
        </w:rPr>
        <w:t>.</w:t>
      </w: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  </w:t>
      </w:r>
    </w:p>
    <w:p w:rsidRPr="00B3497C" w:rsidR="00B3497C" w:rsidP="00B3497C" w:rsidRDefault="00B3497C" w14:paraId="5BF21E8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nl-NL"/>
          <w14:ligatures w14:val="none"/>
        </w:rPr>
      </w:pPr>
      <w:r w:rsidRPr="00B3497C">
        <w:rPr>
          <w:rFonts w:ascii="Source Sans Pro" w:hAnsi="Source Sans Pro" w:eastAsia="Times New Roman" w:cs="Segoe UI"/>
          <w:kern w:val="0"/>
          <w:sz w:val="20"/>
          <w:szCs w:val="20"/>
          <w:lang w:eastAsia="nl-NL"/>
          <w14:ligatures w14:val="none"/>
        </w:rPr>
        <w:t> </w:t>
      </w:r>
    </w:p>
    <w:p w:rsidR="00900348" w:rsidRDefault="00900348" w14:paraId="13A95579" w14:textId="77777777"/>
    <w:sectPr w:rsidR="00900348" w:rsidSect="00B349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3045" w:rsidP="0035117D" w:rsidRDefault="00DB3045" w14:paraId="136AD435" w14:textId="77777777">
      <w:pPr>
        <w:spacing w:after="0" w:line="240" w:lineRule="auto"/>
      </w:pPr>
      <w:r>
        <w:separator/>
      </w:r>
    </w:p>
  </w:endnote>
  <w:endnote w:type="continuationSeparator" w:id="0">
    <w:p w:rsidR="00DB3045" w:rsidP="0035117D" w:rsidRDefault="00DB3045" w14:paraId="4ABB47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Cambria Math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3045" w:rsidP="0035117D" w:rsidRDefault="00DB3045" w14:paraId="7D263EBC" w14:textId="77777777">
      <w:pPr>
        <w:spacing w:after="0" w:line="240" w:lineRule="auto"/>
      </w:pPr>
      <w:r>
        <w:separator/>
      </w:r>
    </w:p>
  </w:footnote>
  <w:footnote w:type="continuationSeparator" w:id="0">
    <w:p w:rsidR="00DB3045" w:rsidP="0035117D" w:rsidRDefault="00DB3045" w14:paraId="55A6330A" w14:textId="77777777">
      <w:pPr>
        <w:spacing w:after="0" w:line="240" w:lineRule="auto"/>
      </w:pPr>
      <w:r>
        <w:continuationSeparator/>
      </w:r>
    </w:p>
  </w:footnote>
  <w:footnote w:id="1">
    <w:p w:rsidR="00BC0331" w:rsidRDefault="00BC0331" w14:paraId="74587787" w14:textId="76805B87">
      <w:pPr>
        <w:pStyle w:val="Voetnootteks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7C"/>
    <w:rsid w:val="00010E06"/>
    <w:rsid w:val="00027C36"/>
    <w:rsid w:val="000B3DF9"/>
    <w:rsid w:val="000C0567"/>
    <w:rsid w:val="000D7CBD"/>
    <w:rsid w:val="000E0007"/>
    <w:rsid w:val="00140A55"/>
    <w:rsid w:val="001A5905"/>
    <w:rsid w:val="001C29D8"/>
    <w:rsid w:val="001C4383"/>
    <w:rsid w:val="001C5299"/>
    <w:rsid w:val="001C67FC"/>
    <w:rsid w:val="001D66B7"/>
    <w:rsid w:val="00200A7D"/>
    <w:rsid w:val="002073D3"/>
    <w:rsid w:val="00271182"/>
    <w:rsid w:val="002720E7"/>
    <w:rsid w:val="002B2317"/>
    <w:rsid w:val="002B5905"/>
    <w:rsid w:val="002D6085"/>
    <w:rsid w:val="0033151C"/>
    <w:rsid w:val="00340106"/>
    <w:rsid w:val="0034696F"/>
    <w:rsid w:val="0035117D"/>
    <w:rsid w:val="00357085"/>
    <w:rsid w:val="00376CC9"/>
    <w:rsid w:val="00387E53"/>
    <w:rsid w:val="003B54D3"/>
    <w:rsid w:val="003C4E09"/>
    <w:rsid w:val="003E2A2D"/>
    <w:rsid w:val="004005B5"/>
    <w:rsid w:val="00424DE1"/>
    <w:rsid w:val="00443E4F"/>
    <w:rsid w:val="004E0327"/>
    <w:rsid w:val="004E1262"/>
    <w:rsid w:val="004E56B4"/>
    <w:rsid w:val="00520FDB"/>
    <w:rsid w:val="00530A2E"/>
    <w:rsid w:val="00540AC6"/>
    <w:rsid w:val="00586C12"/>
    <w:rsid w:val="005A5BB7"/>
    <w:rsid w:val="005C4307"/>
    <w:rsid w:val="005E110D"/>
    <w:rsid w:val="005F367A"/>
    <w:rsid w:val="00605FE0"/>
    <w:rsid w:val="00613BC2"/>
    <w:rsid w:val="006412DB"/>
    <w:rsid w:val="00667594"/>
    <w:rsid w:val="006731AB"/>
    <w:rsid w:val="006B768F"/>
    <w:rsid w:val="006C0557"/>
    <w:rsid w:val="006E2BBC"/>
    <w:rsid w:val="00714176"/>
    <w:rsid w:val="007161EB"/>
    <w:rsid w:val="00736F0E"/>
    <w:rsid w:val="00755B8F"/>
    <w:rsid w:val="007706EE"/>
    <w:rsid w:val="00773CB0"/>
    <w:rsid w:val="007A0C77"/>
    <w:rsid w:val="007A1D98"/>
    <w:rsid w:val="007E7997"/>
    <w:rsid w:val="007F76C1"/>
    <w:rsid w:val="007F78AE"/>
    <w:rsid w:val="008A4103"/>
    <w:rsid w:val="008C5D20"/>
    <w:rsid w:val="00900348"/>
    <w:rsid w:val="009060E8"/>
    <w:rsid w:val="00934520"/>
    <w:rsid w:val="009910CA"/>
    <w:rsid w:val="009A6E9F"/>
    <w:rsid w:val="009F3D1E"/>
    <w:rsid w:val="00A0610B"/>
    <w:rsid w:val="00A17A8C"/>
    <w:rsid w:val="00A46A17"/>
    <w:rsid w:val="00A73C5D"/>
    <w:rsid w:val="00AD61CA"/>
    <w:rsid w:val="00AD65F5"/>
    <w:rsid w:val="00AF03DA"/>
    <w:rsid w:val="00B3497C"/>
    <w:rsid w:val="00B41BCD"/>
    <w:rsid w:val="00B426AC"/>
    <w:rsid w:val="00B87025"/>
    <w:rsid w:val="00B94EEB"/>
    <w:rsid w:val="00B96967"/>
    <w:rsid w:val="00BC0331"/>
    <w:rsid w:val="00BD556F"/>
    <w:rsid w:val="00BE23F6"/>
    <w:rsid w:val="00BE2922"/>
    <w:rsid w:val="00C118FC"/>
    <w:rsid w:val="00C27AA8"/>
    <w:rsid w:val="00C27FE5"/>
    <w:rsid w:val="00C4071E"/>
    <w:rsid w:val="00C438A5"/>
    <w:rsid w:val="00C56C50"/>
    <w:rsid w:val="00C917BF"/>
    <w:rsid w:val="00CE4126"/>
    <w:rsid w:val="00D55B85"/>
    <w:rsid w:val="00D8569E"/>
    <w:rsid w:val="00DB0D3F"/>
    <w:rsid w:val="00DB3045"/>
    <w:rsid w:val="00DD1DCD"/>
    <w:rsid w:val="00DD41DB"/>
    <w:rsid w:val="00E027C0"/>
    <w:rsid w:val="00E106ED"/>
    <w:rsid w:val="00E21FCB"/>
    <w:rsid w:val="00E329A8"/>
    <w:rsid w:val="00E35331"/>
    <w:rsid w:val="00E805A7"/>
    <w:rsid w:val="00E86AA9"/>
    <w:rsid w:val="00E870B2"/>
    <w:rsid w:val="00EB5787"/>
    <w:rsid w:val="00EB5A75"/>
    <w:rsid w:val="00F47EBC"/>
    <w:rsid w:val="00F67838"/>
    <w:rsid w:val="00F906BF"/>
    <w:rsid w:val="00FA28CA"/>
    <w:rsid w:val="00FB129C"/>
    <w:rsid w:val="00FE63AC"/>
    <w:rsid w:val="19260DC5"/>
    <w:rsid w:val="1C76E21F"/>
    <w:rsid w:val="2F0926B3"/>
    <w:rsid w:val="509AB7E3"/>
    <w:rsid w:val="5A1EFFAC"/>
    <w:rsid w:val="6B74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144B"/>
  <w15:chartTrackingRefBased/>
  <w15:docId w15:val="{F298AD9A-E78D-4705-8265-A75FFDC8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3497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3497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3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3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3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3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3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3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3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B3497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B3497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B3497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B3497C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B3497C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B3497C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B3497C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B3497C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B349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3497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B3497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3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B3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3497C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B3497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3497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3497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3497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B3497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349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3497C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3497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3497C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C43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4307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5C430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C4307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5C4307"/>
    <w:rPr>
      <w:b/>
      <w:bCs/>
      <w:sz w:val="20"/>
      <w:szCs w:val="20"/>
    </w:rPr>
  </w:style>
  <w:style w:type="paragraph" w:styleId="Geenafstand">
    <w:name w:val="No Spacing"/>
    <w:uiPriority w:val="1"/>
    <w:qFormat/>
    <w:rsid w:val="00755B8F"/>
    <w:pPr>
      <w:spacing w:after="0" w:line="240" w:lineRule="auto"/>
    </w:pPr>
    <w:rPr>
      <w:rFonts w:ascii="Source Sans Pro" w:hAnsi="Source Sans Pro"/>
      <w:kern w:val="0"/>
      <w:sz w:val="19"/>
      <w:szCs w:val="19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117D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5117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11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1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7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5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3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80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0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7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1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18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56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7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5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0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1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1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1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421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1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41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8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1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72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7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96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5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84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36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5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96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8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683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5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710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4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2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582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1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725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7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47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83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0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574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2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0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18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0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101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4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4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4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5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4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96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83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7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77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42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3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04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4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0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6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8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85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43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2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4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1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6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1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25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54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61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5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2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164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1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6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2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63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06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9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85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4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4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0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33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4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08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0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9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53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87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5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2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44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5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7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26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5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8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2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5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2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113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29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60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29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23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07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7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8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42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1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7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231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52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6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1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81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3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06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99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8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4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15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8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43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4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137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35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64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6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49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1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75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5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5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735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0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19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4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4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5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240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8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64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92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7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59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9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2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3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3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8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57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19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5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831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0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8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2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822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9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84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0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01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5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66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29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9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7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638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48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16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3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0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9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94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90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30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9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7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4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02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27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3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83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4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1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76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8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8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0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17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3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1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6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70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0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0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4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3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02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1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2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43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59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5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95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7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76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0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2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4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2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26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2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1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32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96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6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35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99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6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97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43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00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8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5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1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2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399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3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08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108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13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43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6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14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81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76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188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818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1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1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0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0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96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9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9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1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5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7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27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3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99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93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73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99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0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56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6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9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34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7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46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3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6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5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29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378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55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44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6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6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7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0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90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14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9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4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593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79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96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87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3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93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552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05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053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5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7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632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2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72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451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2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8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8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6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4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74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0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03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3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9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17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93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5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37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2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2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99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4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3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8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50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45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1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4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1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8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1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7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7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126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448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54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32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03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70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8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6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9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8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61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15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908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8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8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61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0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51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962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4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09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62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80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41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7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22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8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0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3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51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2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86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6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07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740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7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34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9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66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88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8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2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00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61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44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3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7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6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31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5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1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016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87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5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95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96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9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24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636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35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85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1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88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7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059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64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16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0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8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8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42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7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06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6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5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0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7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7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1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6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66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35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7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2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4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84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107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33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9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9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8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1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12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61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78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9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79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76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4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921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2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5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9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0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78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3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9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96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04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5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ettings" Target="settings.xml" Id="rId3" /><Relationship Type="http://schemas.openxmlformats.org/officeDocument/2006/relationships/hyperlink" Target="mailto:contracteringregio@nijmegen.nl" TargetMode="External" Id="rId7" /><Relationship Type="http://schemas.openxmlformats.org/officeDocument/2006/relationships/customXml" Target="../customXml/item4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942BA1A509B14DAC3C7BBB2CA33752" ma:contentTypeVersion="10" ma:contentTypeDescription="Create a new document." ma:contentTypeScope="" ma:versionID="b03f7b4e92520284d7f5175f97d7d012">
  <xsd:schema xmlns:xsd="http://www.w3.org/2001/XMLSchema" xmlns:xs="http://www.w3.org/2001/XMLSchema" xmlns:p="http://schemas.microsoft.com/office/2006/metadata/properties" xmlns:ns1="http://schemas.microsoft.com/sharepoint/v3" xmlns:ns2="8d274970-8701-4bf8-8ffa-96fdd7a257a1" xmlns:ns3="86369355-6b61-49c1-b1d3-5cc2524499bb" xmlns:ns4="e64b54ce-f337-4430-913e-8f9492524df9" targetNamespace="http://schemas.microsoft.com/office/2006/metadata/properties" ma:root="true" ma:fieldsID="d8b2282539d40b3ba2a6d4246fedbffa" ns1:_="" ns2:_="" ns3:_="" ns4:_="">
    <xsd:import namespace="http://schemas.microsoft.com/sharepoint/v3"/>
    <xsd:import namespace="8d274970-8701-4bf8-8ffa-96fdd7a257a1"/>
    <xsd:import namespace="86369355-6b61-49c1-b1d3-5cc2524499bb"/>
    <xsd:import namespace="e64b54ce-f337-4430-913e-8f9492524d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DocumentSetDescription" minOccurs="0"/>
                <xsd:element ref="ns3:BevoegdGezag" minOccurs="0"/>
                <xsd:element ref="ns3:StatusTeamSite" minOccurs="0"/>
                <xsd:element ref="ns3:l7904bdd38c54d03b88fc2860555689c" minOccurs="0"/>
                <xsd:element ref="ns3:TaxCatchAll" minOccurs="0"/>
                <xsd:element ref="ns3:TaxCatchAllLabel" minOccurs="0"/>
                <xsd:element ref="ns3:Aggregatieniveau" minOccurs="0"/>
                <xsd:element ref="ns3:Verantwoordelijke" minOccurs="0"/>
                <xsd:element ref="ns3:jc3f68c56f6840beaeb4d148944adba3" minOccurs="0"/>
                <xsd:element ref="ns3:IdentificatiekenmerkTeamsite" minOccurs="0"/>
                <xsd:element ref="ns3:ExternIdentificatiekenmerk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1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74970-8701-4bf8-8ffa-96fdd7a257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69355-6b61-49c1-b1d3-5cc2524499bb" elementFormDefault="qualified">
    <xsd:import namespace="http://schemas.microsoft.com/office/2006/documentManagement/types"/>
    <xsd:import namespace="http://schemas.microsoft.com/office/infopath/2007/PartnerControls"/>
    <xsd:element name="BevoegdGezag" ma:index="12" nillable="true" ma:displayName="BevoegdGezag" ma:default="Gemeente Nijmegen" ma:internalName="BevoegdGezag">
      <xsd:simpleType>
        <xsd:restriction base="dms:Text">
          <xsd:maxLength value="255"/>
        </xsd:restriction>
      </xsd:simpleType>
    </xsd:element>
    <xsd:element name="StatusTeamSite" ma:index="13" nillable="true" ma:displayName="StatusTeamSite" ma:default="Actueel" ma:format="Dropdown" ma:internalName="StatusTeamSite">
      <xsd:simpleType>
        <xsd:restriction base="dms:Choice">
          <xsd:enumeration value="Actueel"/>
          <xsd:enumeration value="Gesloten"/>
        </xsd:restriction>
      </xsd:simpleType>
    </xsd:element>
    <xsd:element name="l7904bdd38c54d03b88fc2860555689c" ma:index="14" nillable="true" ma:taxonomy="true" ma:internalName="l7904bdd38c54d03b88fc2860555689c" ma:taxonomyFieldName="Afdeling" ma:displayName="Afdeling" ma:default="" ma:fieldId="{57904bdd-38c5-4d03-b88f-c2860555689c}" ma:sspId="a3752615-5dc8-4bab-8419-2963b087e6a5" ma:termSetId="3eb7be35-dc76-44f8-a2a2-1b37b77828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c888ef55-05e8-4070-a17d-c1f4302032fe}" ma:internalName="TaxCatchAll" ma:showField="CatchAllData" ma:web="8d274970-8701-4bf8-8ffa-96fdd7a25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c888ef55-05e8-4070-a17d-c1f4302032fe}" ma:internalName="TaxCatchAllLabel" ma:readOnly="true" ma:showField="CatchAllDataLabel" ma:web="8d274970-8701-4bf8-8ffa-96fdd7a25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ggregatieniveau" ma:index="18" nillable="true" ma:displayName="Aggregatieniveau" ma:default="Dossier" ma:internalName="Aggregatieniveau">
      <xsd:simpleType>
        <xsd:restriction base="dms:Text">
          <xsd:maxLength value="255"/>
        </xsd:restriction>
      </xsd:simpleType>
    </xsd:element>
    <xsd:element name="Verantwoordelijke" ma:index="19" nillable="true" ma:displayName="Verantwoordelijke" ma:list="UserInfo" ma:SharePointGroup="0" ma:internalName="Verantwoordelijk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c3f68c56f6840beaeb4d148944adba3" ma:index="20" nillable="true" ma:taxonomy="true" ma:internalName="jc3f68c56f6840beaeb4d148944adba3" ma:taxonomyFieldName="Thema" ma:displayName="Thema" ma:default="" ma:fieldId="{3c3f68c5-6f68-40be-aeb4-d148944adba3}" ma:sspId="a3752615-5dc8-4bab-8419-2963b087e6a5" ma:termSetId="2af2695f-4462-4735-8803-6ae650e5f6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entificatiekenmerkTeamsite" ma:index="22" nillable="true" ma:displayName="IdentificatiekenmerkTeamsite" ma:internalName="IdentificatiekenmerkTeamsite">
      <xsd:simpleType>
        <xsd:restriction base="dms:Text">
          <xsd:maxLength value="255"/>
        </xsd:restriction>
      </xsd:simpleType>
    </xsd:element>
    <xsd:element name="ExternIdentificatiekenmerk" ma:index="23" nillable="true" ma:displayName="ExternIdentificatiekenmerk" ma:internalName="ExternIdentificatiekenmer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4ce-f337-4430-913e-8f9492524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a3752615-5dc8-4bab-8419-2963b087e6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369355-6b61-49c1-b1d3-5cc2524499bb">
      <Value>2</Value>
      <Value>1</Value>
    </TaxCatchAll>
    <StatusTeamSite xmlns="86369355-6b61-49c1-b1d3-5cc2524499bb">Actueel</StatusTeamSite>
    <ExternIdentificatiekenmerk xmlns="86369355-6b61-49c1-b1d3-5cc2524499bb" xsi:nil="true"/>
    <DocumentSetDescription xmlns="http://schemas.microsoft.com/sharepoint/v3" xsi:nil="true"/>
    <IdentificatiekenmerkTeamsite xmlns="86369355-6b61-49c1-b1d3-5cc2524499bb" xsi:nil="true"/>
    <jc3f68c56f6840beaeb4d148944adba3 xmlns="86369355-6b61-49c1-b1d3-5cc2524499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Zorg en gezondheid</TermName>
          <TermId xmlns="http://schemas.microsoft.com/office/infopath/2007/PartnerControls">21005cd2-7683-4ff1-8723-8405785f10dc</TermId>
        </TermInfo>
      </Terms>
    </jc3f68c56f6840beaeb4d148944adba3>
    <lcf76f155ced4ddcb4097134ff3c332f xmlns="e64b54ce-f337-4430-913e-8f9492524df9">
      <Terms xmlns="http://schemas.microsoft.com/office/infopath/2007/PartnerControls"/>
    </lcf76f155ced4ddcb4097134ff3c332f>
    <BevoegdGezag xmlns="86369355-6b61-49c1-b1d3-5cc2524499bb">Gemeente Nijmegen</BevoegdGezag>
    <Aggregatieniveau xmlns="86369355-6b61-49c1-b1d3-5cc2524499bb">Dossier</Aggregatieniveau>
    <Verantwoordelijke xmlns="86369355-6b61-49c1-b1d3-5cc2524499bb">
      <UserInfo>
        <DisplayName>Robbert de Graaff</DisplayName>
        <AccountId>12</AccountId>
        <AccountType/>
      </UserInfo>
    </Verantwoordelijke>
    <l7904bdd38c54d03b88fc2860555689c xmlns="86369355-6b61-49c1-b1d3-5cc2524499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Maatschappelijke Ontwikkeling</TermName>
          <TermId xmlns="http://schemas.microsoft.com/office/infopath/2007/PartnerControls">5c228abb-f214-4bc4-911b-f548e2d99beb</TermId>
        </TermInfo>
      </Terms>
    </l7904bdd38c54d03b88fc2860555689c>
    <_dlc_DocId xmlns="8d274970-8701-4bf8-8ffa-96fdd7a257a1">52VW43JYTMQW-1934998459-896</_dlc_DocId>
    <_dlc_DocIdUrl xmlns="8d274970-8701-4bf8-8ffa-96fdd7a257a1">
      <Url>https://irvnnijmegen.sharepoint.com/sites/K-KennisbankROB/_layouts/15/DocIdRedir.aspx?ID=52VW43JYTMQW-1934998459-896</Url>
      <Description>52VW43JYTMQW-1934998459-896</Description>
    </_dlc_DocIdUrl>
  </documentManagement>
</p:properties>
</file>

<file path=customXml/itemProps1.xml><?xml version="1.0" encoding="utf-8"?>
<ds:datastoreItem xmlns:ds="http://schemas.openxmlformats.org/officeDocument/2006/customXml" ds:itemID="{595F10EC-EB26-4DC5-B475-CAD07DD24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917DFF-4C8A-4C75-9B1F-7BEF05B972B7}"/>
</file>

<file path=customXml/itemProps3.xml><?xml version="1.0" encoding="utf-8"?>
<ds:datastoreItem xmlns:ds="http://schemas.openxmlformats.org/officeDocument/2006/customXml" ds:itemID="{4F73D8EC-984A-4FCC-B6A4-1AEBCFFF768D}"/>
</file>

<file path=customXml/itemProps4.xml><?xml version="1.0" encoding="utf-8"?>
<ds:datastoreItem xmlns:ds="http://schemas.openxmlformats.org/officeDocument/2006/customXml" ds:itemID="{D265D070-A296-4C7C-99B2-D3611A464FB0}"/>
</file>

<file path=customXml/itemProps5.xml><?xml version="1.0" encoding="utf-8"?>
<ds:datastoreItem xmlns:ds="http://schemas.openxmlformats.org/officeDocument/2006/customXml" ds:itemID="{956BF6AB-A955-4390-8362-EFEEADD00A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Schapendonk</dc:creator>
  <cp:keywords/>
  <dc:description/>
  <cp:lastModifiedBy>Mirjam Stevenaar</cp:lastModifiedBy>
  <cp:revision>4</cp:revision>
  <dcterms:created xsi:type="dcterms:W3CDTF">2026-08-28T09:03:00Z</dcterms:created>
  <dcterms:modified xsi:type="dcterms:W3CDTF">2026-09-01T08:37:27Z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0x0101004D942BA1A509B14DAC3C7BBB2CA33752</vt:lpwstr>
  </property>
  <property fmtid="{D5CDD505-2E9C-101B-9397-08002B2CF9AE}" pid="3" name="Order">
    <vt:r8>100</vt:r8>
  </property>
  <property fmtid="{D5CDD505-2E9C-101B-9397-08002B2CF9AE}" pid="4" name="Afdeling">
    <vt:lpwstr>1;#Maatschappelijke Ontwikkeling|5c228abb-f214-4bc4-911b-f548e2d99beb</vt:lpwstr>
  </property>
  <property fmtid="{D5CDD505-2E9C-101B-9397-08002B2CF9AE}" pid="5" name="Thema">
    <vt:lpwstr>2;#Zorg en gezondheid|21005cd2-7683-4ff1-8723-8405785f10dc</vt:lpwstr>
  </property>
  <property fmtid="{D5CDD505-2E9C-101B-9397-08002B2CF9AE}" pid="6" name="MediaServiceImageTags">
    <vt:lpwstr/>
  </property>
  <property fmtid="{D5CDD505-2E9C-101B-9397-08002B2CF9AE}" pid="7" name="_dlc_DocIdItemGuid">
    <vt:lpwstr>a7c9de0a-b96b-4812-a8ad-ee4fd4fd1edf</vt:lpwstr>
  </property>
  <property fmtid="{D5CDD505-2E9C-101B-9397-08002B2CF9AE}" pid="8" name="n44ced7fe27645ccaf20ac6542df7133">
    <vt:lpwstr/>
  </property>
  <property fmtid="{D5CDD505-2E9C-101B-9397-08002B2CF9AE}" pid="9" name="Organisatieeenheid">
    <vt:lpwstr/>
  </property>
  <property fmtid="{D5CDD505-2E9C-101B-9397-08002B2CF9AE}" pid="10" name="_docset_NoMedatataSyncRequired">
    <vt:lpwstr>False</vt:lpwstr>
  </property>
</Properties>
</file>